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2016年“创青春”内蒙古大学大学生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创业大赛格式要求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</w:rPr>
        <w:t>上报作品包括的内容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left="480"/>
        <w:rPr>
          <w:rFonts w:hint="eastAsia" w:ascii="仿宋_GB2312" w:eastAsia="仿宋_GB2312"/>
          <w:sz w:val="32"/>
          <w:szCs w:val="32"/>
        </w:rPr>
      </w:pPr>
    </w:p>
    <w:p>
      <w:pPr>
        <w:ind w:left="48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论文标题（黑体二号加粗居中）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副标题（黑体小二）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szCs w:val="32"/>
        </w:rPr>
      </w:pPr>
      <w:r>
        <w:rPr>
          <w:rFonts w:ascii="宋体" w:hAnsi="宋体"/>
          <w:szCs w:val="32"/>
        </w:rPr>
        <w:t>************</w:t>
      </w:r>
      <w:r>
        <w:rPr>
          <w:rFonts w:hint="eastAsia" w:ascii="宋体" w:hAnsi="宋体"/>
          <w:szCs w:val="32"/>
        </w:rPr>
        <w:t>（学院名称，宋体三号居中）</w:t>
      </w:r>
    </w:p>
    <w:p>
      <w:pPr>
        <w:jc w:val="center"/>
        <w:rPr>
          <w:rFonts w:hint="eastAsia" w:ascii="宋体" w:hAnsi="宋体"/>
          <w:szCs w:val="32"/>
        </w:rPr>
      </w:pPr>
      <w:r>
        <w:rPr>
          <w:rFonts w:hint="eastAsia" w:ascii="宋体" w:hAnsi="宋体"/>
          <w:szCs w:val="32"/>
        </w:rPr>
        <w:t>（空一行）</w:t>
      </w:r>
    </w:p>
    <w:p>
      <w:pPr>
        <w:jc w:val="center"/>
        <w:rPr>
          <w:rFonts w:hint="eastAsia" w:ascii="宋体" w:hAnsi="宋体"/>
          <w:szCs w:val="32"/>
        </w:rPr>
      </w:pPr>
      <w:r>
        <w:rPr>
          <w:rFonts w:ascii="宋体" w:hAnsi="宋体"/>
          <w:szCs w:val="32"/>
        </w:rPr>
        <w:t>***</w:t>
      </w:r>
      <w:r>
        <w:rPr>
          <w:rFonts w:hint="eastAsia" w:ascii="宋体" w:hAnsi="宋体"/>
          <w:szCs w:val="32"/>
        </w:rPr>
        <w:t xml:space="preserve">  </w:t>
      </w:r>
      <w:r>
        <w:rPr>
          <w:rFonts w:ascii="宋体" w:hAnsi="宋体"/>
          <w:szCs w:val="32"/>
        </w:rPr>
        <w:t>***</w:t>
      </w:r>
      <w:r>
        <w:rPr>
          <w:rFonts w:hint="eastAsia" w:ascii="宋体" w:hAnsi="宋体"/>
          <w:szCs w:val="32"/>
        </w:rPr>
        <w:t>（作者姓名；宋体三号居中；两个名字中间空两格；名字若为两个字，名字中间不空格）</w:t>
      </w:r>
    </w:p>
    <w:p>
      <w:pPr>
        <w:jc w:val="center"/>
        <w:rPr>
          <w:rFonts w:hint="eastAsia" w:ascii="宋体" w:hAnsi="宋体"/>
          <w:szCs w:val="32"/>
        </w:rPr>
      </w:pPr>
      <w:r>
        <w:rPr>
          <w:rFonts w:ascii="宋体" w:hAnsi="宋体"/>
          <w:szCs w:val="32"/>
        </w:rPr>
        <w:t>***</w:t>
      </w:r>
      <w:r>
        <w:rPr>
          <w:rFonts w:hint="eastAsia" w:ascii="宋体" w:hAnsi="宋体"/>
          <w:szCs w:val="32"/>
        </w:rPr>
        <w:t xml:space="preserve">  </w:t>
      </w:r>
      <w:r>
        <w:rPr>
          <w:rFonts w:ascii="宋体" w:hAnsi="宋体"/>
          <w:szCs w:val="32"/>
        </w:rPr>
        <w:t>***</w:t>
      </w:r>
      <w:r>
        <w:rPr>
          <w:rFonts w:hint="eastAsia" w:ascii="宋体" w:hAnsi="宋体"/>
          <w:szCs w:val="32"/>
        </w:rPr>
        <w:t>（指导教师姓名；要求同上）</w:t>
      </w:r>
    </w:p>
    <w:p>
      <w:pPr>
        <w:rPr>
          <w:rFonts w:hint="eastAsia" w:ascii="楷体" w:hAnsi="楷体"/>
          <w:szCs w:val="28"/>
        </w:rPr>
      </w:pPr>
    </w:p>
    <w:p>
      <w:pPr>
        <w:rPr>
          <w:rFonts w:hint="eastAsia" w:ascii="楷体" w:hAnsi="楷体"/>
          <w:szCs w:val="28"/>
        </w:rPr>
      </w:pPr>
    </w:p>
    <w:p>
      <w:pPr>
        <w:rPr>
          <w:rFonts w:hint="eastAsia" w:ascii="楷体" w:hAnsi="楷体"/>
          <w:szCs w:val="28"/>
        </w:rPr>
      </w:pPr>
    </w:p>
    <w:p>
      <w:pPr>
        <w:rPr>
          <w:rFonts w:hint="eastAsia" w:ascii="楷体" w:hAnsi="楷体"/>
          <w:szCs w:val="28"/>
        </w:rPr>
      </w:pPr>
    </w:p>
    <w:p>
      <w:pPr>
        <w:rPr>
          <w:rFonts w:hint="eastAsia" w:ascii="楷体" w:hAnsi="楷体"/>
          <w:szCs w:val="28"/>
        </w:rPr>
      </w:pPr>
    </w:p>
    <w:p>
      <w:pPr>
        <w:rPr>
          <w:rFonts w:hint="eastAsia" w:ascii="楷体" w:hAnsi="楷体"/>
          <w:szCs w:val="28"/>
        </w:rPr>
      </w:pPr>
    </w:p>
    <w:p>
      <w:pPr>
        <w:rPr>
          <w:rFonts w:hint="eastAsia" w:ascii="楷体" w:hAnsi="楷体"/>
          <w:szCs w:val="28"/>
        </w:rPr>
      </w:pPr>
    </w:p>
    <w:p>
      <w:pPr>
        <w:rPr>
          <w:rFonts w:hint="eastAsia" w:ascii="楷体" w:hAnsi="楷体"/>
          <w:szCs w:val="28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</w:p>
    <w:p>
      <w:pPr>
        <w:widowControl/>
        <w:jc w:val="center"/>
        <w:rPr>
          <w:rFonts w:hint="eastAsia" w:ascii="楷体" w:hAnsi="楷体" w:eastAsia="楷体" w:cs="宋体"/>
          <w:b/>
          <w:color w:val="000000"/>
          <w:kern w:val="0"/>
          <w:sz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</w:rPr>
        <w:t>摘</w:t>
      </w:r>
      <w:r>
        <w:rPr>
          <w:rFonts w:ascii="楷体" w:hAnsi="楷体" w:eastAsia="楷体"/>
          <w:b/>
          <w:color w:val="000000"/>
          <w:kern w:val="0"/>
          <w:sz w:val="24"/>
        </w:rPr>
        <w:t xml:space="preserve">   </w:t>
      </w:r>
      <w:r>
        <w:rPr>
          <w:rFonts w:hint="eastAsia" w:ascii="楷体" w:hAnsi="楷体" w:eastAsia="楷体" w:cs="宋体"/>
          <w:b/>
          <w:color w:val="000000"/>
          <w:kern w:val="0"/>
          <w:sz w:val="24"/>
        </w:rPr>
        <w:t>要（楷体小四加粗居中）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ind w:firstLine="240" w:firstLineChars="100"/>
        <w:jc w:val="left"/>
        <w:rPr>
          <w:rFonts w:ascii="楷体" w:hAnsi="楷体" w:eastAsia="楷体" w:cs="宋体"/>
          <w:color w:val="000000"/>
          <w:kern w:val="0"/>
          <w:sz w:val="24"/>
        </w:rPr>
      </w:pPr>
      <w:r>
        <w:rPr>
          <w:rFonts w:ascii="楷体" w:hAnsi="楷体" w:eastAsia="楷体"/>
          <w:color w:val="000000"/>
          <w:kern w:val="0"/>
          <w:sz w:val="24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  <w:r>
        <w:rPr>
          <w:rFonts w:hint="eastAsia" w:ascii="楷体" w:hAnsi="楷体" w:eastAsia="楷体"/>
          <w:color w:val="000000"/>
          <w:kern w:val="0"/>
          <w:sz w:val="24"/>
        </w:rPr>
        <w:t>（</w:t>
      </w:r>
      <w:r>
        <w:rPr>
          <w:rFonts w:hint="eastAsia" w:ascii="楷体" w:hAnsi="楷体" w:eastAsia="楷体" w:cs="宋体"/>
          <w:color w:val="000000"/>
          <w:kern w:val="0"/>
          <w:sz w:val="24"/>
          <w:lang w:val="zh-CN" w:eastAsia="zh-CN"/>
        </w:rPr>
        <w:t>摘要内容用楷体小四；如有英文摘要，另起一页，英文采用</w:t>
      </w:r>
      <w:r>
        <w:rPr>
          <w:rFonts w:ascii="楷体" w:hAnsi="楷体" w:eastAsia="楷体" w:cs="宋体"/>
          <w:color w:val="000000"/>
          <w:kern w:val="0"/>
          <w:sz w:val="24"/>
          <w:lang w:val="zh-CN" w:eastAsia="zh-CN"/>
        </w:rPr>
        <w:t>Times New Roman</w:t>
      </w:r>
      <w:r>
        <w:rPr>
          <w:rFonts w:hint="eastAsia" w:ascii="楷体" w:hAnsi="楷体" w:eastAsia="楷体" w:cs="宋体"/>
          <w:color w:val="000000"/>
          <w:kern w:val="0"/>
          <w:sz w:val="24"/>
          <w:lang w:val="zh-CN" w:eastAsia="zh-CN"/>
        </w:rPr>
        <w:t>小四字体）</w:t>
      </w:r>
    </w:p>
    <w:p>
      <w:pPr>
        <w:widowControl/>
        <w:jc w:val="left"/>
        <w:rPr>
          <w:rFonts w:ascii="楷体" w:hAnsi="楷体" w:eastAsia="楷体" w:cs="宋体"/>
          <w:color w:val="000000"/>
          <w:kern w:val="0"/>
          <w:sz w:val="30"/>
          <w:szCs w:val="30"/>
        </w:rPr>
      </w:pPr>
      <w:r>
        <w:rPr>
          <w:rFonts w:eastAsia="楷体"/>
          <w:color w:val="000000"/>
          <w:kern w:val="0"/>
          <w:sz w:val="30"/>
          <w:szCs w:val="30"/>
        </w:rPr>
        <w:t> </w:t>
      </w:r>
    </w:p>
    <w:p>
      <w:pPr>
        <w:widowControl/>
        <w:jc w:val="left"/>
        <w:rPr>
          <w:rFonts w:ascii="楷体" w:hAnsi="楷体" w:cs="宋体"/>
          <w:color w:val="000000"/>
          <w:kern w:val="0"/>
          <w:sz w:val="30"/>
          <w:szCs w:val="30"/>
        </w:rPr>
      </w:pPr>
      <w:r>
        <w:rPr>
          <w:color w:val="000000"/>
          <w:kern w:val="0"/>
          <w:sz w:val="30"/>
          <w:szCs w:val="30"/>
        </w:rPr>
        <w:t> </w:t>
      </w:r>
    </w:p>
    <w:p>
      <w:pPr>
        <w:widowControl/>
        <w:jc w:val="left"/>
        <w:rPr>
          <w:rFonts w:ascii="楷体" w:hAnsi="楷体" w:cs="宋体"/>
          <w:color w:val="000000"/>
          <w:kern w:val="0"/>
          <w:sz w:val="30"/>
          <w:szCs w:val="30"/>
        </w:rPr>
      </w:pPr>
      <w:r>
        <w:rPr>
          <w:color w:val="000000"/>
          <w:kern w:val="0"/>
          <w:sz w:val="30"/>
          <w:szCs w:val="30"/>
        </w:rPr>
        <w:t> </w:t>
      </w:r>
    </w:p>
    <w:p>
      <w:pPr>
        <w:widowControl/>
        <w:ind w:firstLine="480" w:firstLineChars="200"/>
        <w:jc w:val="left"/>
        <w:rPr>
          <w:rFonts w:hint="eastAsia" w:ascii="楷体" w:hAnsi="楷体" w:eastAsia="楷体" w:cs="宋体"/>
          <w:color w:val="000000"/>
          <w:kern w:val="0"/>
          <w:sz w:val="24"/>
        </w:rPr>
      </w:pPr>
    </w:p>
    <w:p>
      <w:pPr>
        <w:widowControl/>
        <w:ind w:firstLine="480" w:firstLineChars="200"/>
        <w:jc w:val="left"/>
        <w:rPr>
          <w:rFonts w:ascii="楷体" w:hAnsi="楷体" w:eastAsia="楷体" w:cs="宋体"/>
          <w:color w:val="000000"/>
          <w:kern w:val="0"/>
          <w:sz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</w:rPr>
        <w:t>关键词：</w:t>
      </w:r>
      <w:r>
        <w:rPr>
          <w:rFonts w:ascii="楷体" w:hAnsi="楷体" w:eastAsia="楷体"/>
          <w:color w:val="000000"/>
          <w:kern w:val="0"/>
          <w:sz w:val="24"/>
        </w:rPr>
        <w:t>*** ******* *********</w:t>
      </w:r>
      <w:r>
        <w:rPr>
          <w:rFonts w:hint="eastAsia" w:ascii="楷体" w:hAnsi="楷体" w:eastAsia="楷体"/>
          <w:color w:val="000000"/>
          <w:kern w:val="0"/>
          <w:sz w:val="24"/>
        </w:rPr>
        <w:t>（</w:t>
      </w:r>
      <w:r>
        <w:rPr>
          <w:rFonts w:hint="eastAsia" w:ascii="楷体" w:hAnsi="楷体" w:eastAsia="楷体" w:cs="宋体"/>
          <w:color w:val="000000"/>
          <w:kern w:val="0"/>
          <w:sz w:val="24"/>
          <w:lang w:val="zh-CN" w:eastAsia="zh-CN"/>
        </w:rPr>
        <w:t>楷体小四）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论文标题（黑体小二加粗居中）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副标题（黑体三号）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02" w:firstLineChars="200"/>
        <w:rPr>
          <w:rFonts w:hint="eastAsia" w:ascii="楷体" w:hAnsi="楷体"/>
          <w:b/>
          <w:color w:val="000000"/>
          <w:kern w:val="0"/>
          <w:sz w:val="30"/>
          <w:szCs w:val="30"/>
        </w:rPr>
      </w:pPr>
      <w:r>
        <w:rPr>
          <w:rFonts w:ascii="楷体" w:hAnsi="楷体"/>
          <w:b/>
          <w:sz w:val="30"/>
          <w:szCs w:val="30"/>
        </w:rPr>
        <w:t xml:space="preserve">1 </w:t>
      </w:r>
      <w:r>
        <w:rPr>
          <w:rFonts w:ascii="楷体" w:hAnsi="楷体"/>
          <w:b/>
          <w:color w:val="000000"/>
          <w:kern w:val="0"/>
          <w:sz w:val="30"/>
          <w:szCs w:val="30"/>
        </w:rPr>
        <w:t>*******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（一级标题用小三楷体字加粗，序号用1；2；……）</w:t>
      </w:r>
    </w:p>
    <w:p>
      <w:pPr>
        <w:ind w:firstLine="562" w:firstLineChars="200"/>
        <w:rPr>
          <w:rFonts w:hint="eastAsia" w:ascii="楷体" w:hAnsi="楷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/>
          <w:b/>
          <w:sz w:val="28"/>
          <w:szCs w:val="28"/>
        </w:rPr>
        <w:t xml:space="preserve">1.1 </w:t>
      </w:r>
      <w:r>
        <w:rPr>
          <w:rFonts w:ascii="楷体" w:hAnsi="楷体"/>
          <w:b/>
          <w:color w:val="000000"/>
          <w:kern w:val="0"/>
          <w:sz w:val="28"/>
          <w:szCs w:val="28"/>
        </w:rPr>
        <w:t>*******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（二级标题用四号楷体字加粗，序号用1.1；1.2；1.3……）</w:t>
      </w:r>
    </w:p>
    <w:p>
      <w:pPr>
        <w:ind w:firstLine="560" w:firstLineChars="200"/>
        <w:rPr>
          <w:rFonts w:hint="eastAsia" w:ascii="楷体" w:hAnsi="楷体"/>
          <w:color w:val="000000"/>
          <w:kern w:val="0"/>
          <w:sz w:val="28"/>
          <w:szCs w:val="28"/>
        </w:rPr>
      </w:pPr>
      <w:r>
        <w:rPr>
          <w:rFonts w:hint="eastAsia" w:ascii="楷体" w:hAnsi="楷体"/>
          <w:sz w:val="28"/>
          <w:szCs w:val="28"/>
        </w:rPr>
        <w:t xml:space="preserve">1.1.1 </w:t>
      </w:r>
      <w:r>
        <w:rPr>
          <w:rFonts w:ascii="楷体" w:hAnsi="楷体"/>
          <w:color w:val="000000"/>
          <w:kern w:val="0"/>
          <w:sz w:val="28"/>
          <w:szCs w:val="28"/>
        </w:rPr>
        <w:t>*******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（三级标题用四号楷体不加粗，序号用1.1.1；1.1.2；1.1.3……）</w:t>
      </w:r>
    </w:p>
    <w:p>
      <w:pPr>
        <w:ind w:firstLine="560" w:firstLineChars="200"/>
        <w:rPr>
          <w:rFonts w:hint="eastAsia"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</w:t>
      </w:r>
      <w:r>
        <w:rPr>
          <w:rFonts w:ascii="楷体" w:hAnsi="楷体" w:eastAsia="楷体"/>
          <w:color w:val="000000"/>
          <w:kern w:val="0"/>
          <w:sz w:val="28"/>
          <w:szCs w:val="28"/>
        </w:rPr>
        <w:t>*******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（四级标题用四号楷体不加粗，序号用（1）；（2）……）</w:t>
      </w:r>
    </w:p>
    <w:p>
      <w:pPr>
        <w:ind w:firstLine="422" w:firstLineChars="200"/>
        <w:rPr>
          <w:rFonts w:hint="eastAsia"/>
          <w:b/>
          <w:szCs w:val="21"/>
        </w:rPr>
      </w:pP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（正文内容）</w:t>
      </w:r>
    </w:p>
    <w:p>
      <w:pPr>
        <w:ind w:firstLine="700" w:firstLineChars="250"/>
        <w:rPr>
          <w:rFonts w:hint="eastAsia" w:ascii="仿宋_GB2312" w:eastAsia="仿宋_GB2312"/>
          <w:sz w:val="32"/>
          <w:szCs w:val="32"/>
        </w:rPr>
      </w:pPr>
      <w:r>
        <w:rPr>
          <w:rFonts w:ascii="楷体" w:hAnsi="楷体" w:eastAsia="楷体"/>
          <w:color w:val="000000"/>
          <w:kern w:val="0"/>
          <w:sz w:val="28"/>
          <w:szCs w:val="28"/>
        </w:rPr>
        <w:t>*******</w:t>
      </w:r>
      <w:r>
        <w:rPr>
          <w:rFonts w:hint="eastAsia" w:ascii="仿宋_GB2312" w:eastAsia="仿宋_GB2312"/>
          <w:sz w:val="32"/>
          <w:szCs w:val="32"/>
        </w:rPr>
        <w:t>（正文用四号楷体，单倍行距）</w:t>
      </w:r>
    </w:p>
    <w:p>
      <w:pPr>
        <w:ind w:firstLine="525" w:firstLineChars="250"/>
        <w:rPr>
          <w:rFonts w:hint="eastAsia"/>
          <w:szCs w:val="21"/>
        </w:rPr>
      </w:pPr>
    </w:p>
    <w:p>
      <w:pPr>
        <w:ind w:firstLine="549" w:firstLineChars="196"/>
        <w:rPr>
          <w:rFonts w:hint="eastAsia" w:ascii="楷体" w:hAnsi="楷体" w:eastAsia="楷体"/>
          <w:b/>
          <w:sz w:val="28"/>
          <w:szCs w:val="28"/>
        </w:rPr>
      </w:pPr>
    </w:p>
    <w:p>
      <w:pPr>
        <w:ind w:firstLine="549" w:firstLineChars="196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参考文献：（四号楷体加粗）</w:t>
      </w:r>
    </w:p>
    <w:p>
      <w:pPr>
        <w:pStyle w:val="7"/>
        <w:spacing w:line="240" w:lineRule="auto"/>
        <w:ind w:left="69" w:hanging="69" w:hangingChars="30"/>
        <w:rPr>
          <w:rFonts w:hint="eastAsia"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[1]君亮.水北调工程规划布局商榷．江苏水利，2001，10：8～11.</w:t>
      </w:r>
    </w:p>
    <w:p>
      <w:pPr>
        <w:pStyle w:val="7"/>
        <w:spacing w:line="240" w:lineRule="auto"/>
        <w:ind w:left="69" w:hanging="69" w:hangingChars="30"/>
        <w:rPr>
          <w:rFonts w:hint="eastAsia" w:ascii="楷体" w:hAnsi="楷体" w:eastAsia="楷体"/>
          <w:sz w:val="21"/>
          <w:szCs w:val="21"/>
        </w:rPr>
      </w:pPr>
      <w:r>
        <w:rPr>
          <w:rFonts w:hint="eastAsia" w:ascii="楷体" w:hAnsi="楷体" w:eastAsia="楷体"/>
          <w:sz w:val="21"/>
          <w:szCs w:val="21"/>
        </w:rPr>
        <w:t>（五号楷体不加粗）</w:t>
      </w:r>
    </w:p>
    <w:p>
      <w:pPr>
        <w:spacing w:line="464" w:lineRule="atLeast"/>
        <w:jc w:val="center"/>
        <w:rPr>
          <w:sz w:val="20"/>
          <w:szCs w:val="20"/>
        </w:rPr>
      </w:pPr>
    </w:p>
    <w:p>
      <w:pPr>
        <w:spacing w:line="54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二、作品要求</w:t>
      </w:r>
    </w:p>
    <w:p>
      <w:pPr>
        <w:ind w:firstLine="61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论文打印于A4纸上，文章版面尺寸14.5×22cm（具体设置方法参照下图）。</w:t>
      </w:r>
    </w:p>
    <w:p>
      <w:pPr>
        <w:pStyle w:val="2"/>
        <w:spacing w:line="540" w:lineRule="exact"/>
        <w:ind w:firstLine="723" w:firstLineChars="200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  <w:lang w:val="zh-CN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99060</wp:posOffset>
            </wp:positionV>
            <wp:extent cx="3590925" cy="1257300"/>
            <wp:effectExtent l="0" t="0" r="9525" b="0"/>
            <wp:wrapNone/>
            <wp:docPr id="7" name="图片 7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未命名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540" w:lineRule="exact"/>
        <w:ind w:firstLine="640" w:firstLineChars="200"/>
        <w:rPr>
          <w:rFonts w:hint="eastAsia" w:ascii="仿宋_GB2312" w:hAnsi="宋体" w:eastAsia="仿宋_GB2312"/>
          <w:bCs/>
          <w:sz w:val="32"/>
        </w:rPr>
      </w:pPr>
    </w:p>
    <w:p>
      <w:pPr>
        <w:pStyle w:val="2"/>
        <w:spacing w:line="540" w:lineRule="exact"/>
        <w:ind w:firstLine="640" w:firstLineChars="200"/>
        <w:rPr>
          <w:rFonts w:hint="eastAsia" w:ascii="仿宋_GB2312" w:hAnsi="宋体" w:eastAsia="仿宋_GB2312"/>
          <w:bCs/>
          <w:sz w:val="32"/>
        </w:rPr>
      </w:pPr>
    </w:p>
    <w:p>
      <w:pPr>
        <w:pStyle w:val="2"/>
        <w:spacing w:line="540" w:lineRule="exact"/>
        <w:ind w:firstLine="640" w:firstLineChars="200"/>
        <w:rPr>
          <w:rFonts w:hint="eastAsia" w:ascii="仿宋_GB2312" w:hAnsi="宋体" w:eastAsia="仿宋_GB2312"/>
          <w:bCs/>
          <w:sz w:val="32"/>
          <w:szCs w:val="24"/>
        </w:rPr>
      </w:pPr>
    </w:p>
    <w:p>
      <w:pPr>
        <w:ind w:firstLine="61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4．论文应包括封面页、摘要页、目次页、正文，后附每页具体要求。</w:t>
      </w:r>
    </w:p>
    <w:p>
      <w:pPr>
        <w:ind w:firstLine="61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5．从封面页起，全部文章行距固定为单倍行距（具体设置方法参照下图）。</w:t>
      </w:r>
    </w:p>
    <w:p>
      <w:pPr>
        <w:ind w:firstLine="61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121920</wp:posOffset>
            </wp:positionV>
            <wp:extent cx="3571875" cy="1733550"/>
            <wp:effectExtent l="0" t="0" r="9525" b="0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ind w:firstLine="61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1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6．所有填加图片，均需在“设置图片格式”中将版式设为“衬于文字下方”（具体设置方法参照下图）。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210560" cy="2791460"/>
            <wp:effectExtent l="0" t="0" r="8890" b="8890"/>
            <wp:wrapNone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7．图表标号及其文字注释用五号楷体加粗，表题用“表1-1 XXXX”并放在表格上面(居中)、图题用“图1-1 XXXX”并放在图下面(居中)。</w:t>
      </w:r>
      <w:r>
        <w:rPr>
          <w:rFonts w:hint="eastAsia" w:eastAsia="仿宋_GB2312"/>
          <w:sz w:val="32"/>
        </w:rPr>
        <w:t xml:space="preserve">         </w:t>
      </w:r>
    </w:p>
    <w:p>
      <w:pPr>
        <w:spacing w:line="540" w:lineRule="exact"/>
        <w:rPr>
          <w:rFonts w:ascii="仿宋_GB2312" w:hAnsi="宋体" w:eastAsia="仿宋_GB2312"/>
          <w:sz w:val="28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>作品完成后，将电子版作品上交到学院，由各学院团总支将参赛作品的电子版统一报至团委</w:t>
      </w:r>
      <w:r>
        <w:rPr>
          <w:rFonts w:hint="eastAsia" w:eastAsia="仿宋_GB2312"/>
          <w:sz w:val="32"/>
          <w:szCs w:val="32"/>
          <w:lang w:val="en-US" w:eastAsia="zh-CN"/>
        </w:rPr>
        <w:t>办公室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北校区</w:t>
      </w:r>
      <w:r>
        <w:rPr>
          <w:rFonts w:hint="eastAsia" w:eastAsia="仿宋_GB2312"/>
          <w:sz w:val="32"/>
          <w:szCs w:val="32"/>
        </w:rPr>
        <w:t>主楼</w:t>
      </w:r>
      <w:r>
        <w:rPr>
          <w:rFonts w:hint="eastAsia" w:eastAsia="仿宋_GB2312"/>
          <w:sz w:val="32"/>
          <w:szCs w:val="32"/>
          <w:lang w:val="en-US" w:eastAsia="zh-CN"/>
        </w:rPr>
        <w:t>313</w:t>
      </w:r>
      <w:r>
        <w:rPr>
          <w:rFonts w:hint="eastAsia" w:eastAsia="仿宋_GB2312"/>
          <w:sz w:val="32"/>
          <w:szCs w:val="32"/>
        </w:rPr>
        <w:t>室）。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japaneseCounting"/>
      <w:lvlText w:val="%1、"/>
      <w:lvlJc w:val="left"/>
      <w:pPr>
        <w:tabs>
          <w:tab w:val="left" w:pos="1200"/>
        </w:tabs>
        <w:ind w:left="1200" w:hanging="720"/>
      </w:pPr>
      <w:rPr>
        <w:rFonts w:hint="default" w:asci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636E0"/>
    <w:rsid w:val="2C913A67"/>
    <w:rsid w:val="33C636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20"/>
    </w:r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</w:style>
  <w:style w:type="paragraph" w:styleId="4">
    <w:name w:val="Body Text First Indent 2"/>
    <w:basedOn w:val="3"/>
    <w:uiPriority w:val="0"/>
    <w:pPr>
      <w:ind w:firstLine="420" w:firstLineChars="200"/>
    </w:pPr>
  </w:style>
  <w:style w:type="paragraph" w:customStyle="1" w:styleId="7">
    <w:name w:val="样式 正文首行缩进 2 + 左侧:  2 字符 首行缩进:  2 字符1"/>
    <w:basedOn w:val="4"/>
    <w:qFormat/>
    <w:uiPriority w:val="0"/>
    <w:pPr>
      <w:widowControl/>
      <w:tabs>
        <w:tab w:val="left" w:pos="377"/>
      </w:tabs>
      <w:adjustRightInd w:val="0"/>
      <w:snapToGrid w:val="0"/>
      <w:spacing w:after="0" w:afterLines="0" w:line="360" w:lineRule="auto"/>
      <w:ind w:left="0" w:leftChars="0" w:firstLine="200"/>
    </w:pPr>
    <w:rPr>
      <w:rFonts w:eastAsia="宋体" w:cs="宋体"/>
      <w:spacing w:val="1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2016-03-23T10:36:00Z</dcterms:created>
  <dc:creator>zzb</dc:creator>
  <cp:lastModifiedBy>Administrator</cp:lastModifiedBy>
  <dcterms:modified xsi:type="dcterms:W3CDTF">2016-10-18T03:21:14Z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